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FDCA" w14:textId="77777777" w:rsidR="00BC1360" w:rsidRPr="003C79ED" w:rsidRDefault="00F644E8" w:rsidP="007B0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79ED">
        <w:rPr>
          <w:rFonts w:ascii="Times New Roman" w:hAnsi="Times New Roman" w:cs="Times New Roman"/>
          <w:b/>
          <w:sz w:val="24"/>
          <w:szCs w:val="24"/>
        </w:rPr>
        <w:t>TOWN OF ERWIN JOB DESCRIPTION</w:t>
      </w:r>
    </w:p>
    <w:p w14:paraId="0206EBFA" w14:textId="77777777" w:rsidR="007B01EB" w:rsidRPr="003C79ED" w:rsidRDefault="007B01EB" w:rsidP="007B0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979522" w14:textId="77777777" w:rsidR="007B01EB" w:rsidRPr="003C79ED" w:rsidRDefault="007B01EB" w:rsidP="007B01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DIRECTOR OF PUBLIC WORKS</w:t>
      </w:r>
    </w:p>
    <w:p w14:paraId="784125D9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55E745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DEFINITION</w:t>
      </w:r>
    </w:p>
    <w:p w14:paraId="58964291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4A24C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</w:r>
      <w:r w:rsidR="003229DC" w:rsidRPr="003C79ED">
        <w:rPr>
          <w:rFonts w:ascii="Times New Roman" w:hAnsi="Times New Roman" w:cs="Times New Roman"/>
          <w:sz w:val="24"/>
          <w:szCs w:val="24"/>
        </w:rPr>
        <w:t>Under the general direction of the Town Administrator, t</w:t>
      </w:r>
      <w:r w:rsidRPr="003C79ED">
        <w:rPr>
          <w:rFonts w:ascii="Times New Roman" w:hAnsi="Times New Roman" w:cs="Times New Roman"/>
          <w:sz w:val="24"/>
          <w:szCs w:val="24"/>
        </w:rPr>
        <w:t xml:space="preserve">his is responsible technical and supervisory work in planning, organizing and directing the overall work and activities of the streets, right-of-way, sanitation, storm sewer, </w:t>
      </w:r>
      <w:r w:rsidR="00C35D46">
        <w:rPr>
          <w:rFonts w:ascii="Times New Roman" w:hAnsi="Times New Roman" w:cs="Times New Roman"/>
          <w:sz w:val="24"/>
          <w:szCs w:val="24"/>
        </w:rPr>
        <w:t xml:space="preserve">parks and recreation, </w:t>
      </w:r>
      <w:r w:rsidRPr="003C79ED">
        <w:rPr>
          <w:rFonts w:ascii="Times New Roman" w:hAnsi="Times New Roman" w:cs="Times New Roman"/>
          <w:sz w:val="24"/>
          <w:szCs w:val="24"/>
        </w:rPr>
        <w:t>and fleet maintenance functions.</w:t>
      </w:r>
    </w:p>
    <w:p w14:paraId="56530D7B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919A6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EQUIPMENT/JOB LOCATIONS</w:t>
      </w:r>
    </w:p>
    <w:p w14:paraId="6899D9B5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1DDE0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The employee will operate a variety of modern office equipment such as a calculator, copy machine, computer, etc.</w:t>
      </w:r>
    </w:p>
    <w:p w14:paraId="06E9D483" w14:textId="77777777" w:rsidR="007B01EB" w:rsidRPr="003C79ED" w:rsidRDefault="007B01EB" w:rsidP="007B01E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>The employee routinely works both indoors and outdoors and may be exposed to extreme conditions of weather.</w:t>
      </w:r>
    </w:p>
    <w:p w14:paraId="538A5C10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AADAC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ESSENTIAL FUNCTIONS OF THE JOB</w:t>
      </w:r>
    </w:p>
    <w:p w14:paraId="14E593DA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65C91E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 xml:space="preserve">Plans, schedules, designs, organizes, directs and provides overall supervision of the personnel, programs and activities related to the operation of the streets, rights-of-way, sanitation storm sewer, </w:t>
      </w:r>
      <w:r w:rsidR="00C35D46">
        <w:rPr>
          <w:rFonts w:ascii="Times New Roman" w:hAnsi="Times New Roman" w:cs="Times New Roman"/>
          <w:sz w:val="24"/>
          <w:szCs w:val="24"/>
        </w:rPr>
        <w:t xml:space="preserve">parks and recreation, </w:t>
      </w:r>
      <w:r w:rsidRPr="003C79ED">
        <w:rPr>
          <w:rFonts w:ascii="Times New Roman" w:hAnsi="Times New Roman" w:cs="Times New Roman"/>
          <w:sz w:val="24"/>
          <w:szCs w:val="24"/>
        </w:rPr>
        <w:t>and fleet maintenance functions.</w:t>
      </w:r>
    </w:p>
    <w:p w14:paraId="49E16335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Directs and participates in the preparation of the annual departmental budget, and in the control and expenditure of appropriations.</w:t>
      </w:r>
    </w:p>
    <w:p w14:paraId="66A7C3E4" w14:textId="77777777" w:rsidR="007B01EB" w:rsidRPr="003C79ED" w:rsidRDefault="007B01EB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Assists in writing specification</w:t>
      </w:r>
      <w:r w:rsidR="00563646" w:rsidRPr="003C79ED">
        <w:rPr>
          <w:rFonts w:ascii="Times New Roman" w:hAnsi="Times New Roman" w:cs="Times New Roman"/>
          <w:sz w:val="24"/>
          <w:szCs w:val="24"/>
        </w:rPr>
        <w:t>s, estimates the cost of projects, and reviews bids and contracts.</w:t>
      </w:r>
    </w:p>
    <w:p w14:paraId="4D12E149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Responsible for keeping and completing a variety of records and reports.</w:t>
      </w:r>
    </w:p>
    <w:p w14:paraId="68599717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Makes recommendations concerning the hiring, discipline, and promotion of employees.</w:t>
      </w:r>
    </w:p>
    <w:p w14:paraId="50064AEF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Directs and performs inspections of contract work; recommends acceptance of work by the city.</w:t>
      </w:r>
    </w:p>
    <w:p w14:paraId="1C759D26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A8AFA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ADDITIONAL EXAMPLES OF WORK PERFORMED</w:t>
      </w:r>
    </w:p>
    <w:p w14:paraId="0052804D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10B787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Supervises and instructs other employees in the safe operation of equipment.</w:t>
      </w:r>
    </w:p>
    <w:p w14:paraId="345DA0AB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 xml:space="preserve">Answers complaints from the public concerning street repairs, storm sewer, garbage collection problems, </w:t>
      </w:r>
      <w:r w:rsidR="00C35D46">
        <w:rPr>
          <w:rFonts w:ascii="Times New Roman" w:hAnsi="Times New Roman" w:cs="Times New Roman"/>
          <w:sz w:val="24"/>
          <w:szCs w:val="24"/>
        </w:rPr>
        <w:t xml:space="preserve">parks and recreation maintenance, </w:t>
      </w:r>
      <w:r w:rsidRPr="003C79ED">
        <w:rPr>
          <w:rFonts w:ascii="Times New Roman" w:hAnsi="Times New Roman" w:cs="Times New Roman"/>
          <w:sz w:val="24"/>
          <w:szCs w:val="24"/>
        </w:rPr>
        <w:t>etc.</w:t>
      </w:r>
    </w:p>
    <w:p w14:paraId="06E99445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At</w:t>
      </w:r>
      <w:r w:rsidR="00400EFE" w:rsidRPr="003C79ED">
        <w:rPr>
          <w:rFonts w:ascii="Times New Roman" w:hAnsi="Times New Roman" w:cs="Times New Roman"/>
          <w:sz w:val="24"/>
          <w:szCs w:val="24"/>
        </w:rPr>
        <w:t>tends Board of Mayor and Alderme</w:t>
      </w:r>
      <w:r w:rsidRPr="003C79ED">
        <w:rPr>
          <w:rFonts w:ascii="Times New Roman" w:hAnsi="Times New Roman" w:cs="Times New Roman"/>
          <w:sz w:val="24"/>
          <w:szCs w:val="24"/>
        </w:rPr>
        <w:t>n meetings as requested.</w:t>
      </w:r>
    </w:p>
    <w:p w14:paraId="49E9CDDE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Performs related work as required.</w:t>
      </w:r>
    </w:p>
    <w:p w14:paraId="298B9D55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F9DFE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REQUIRED KNOWLEDGE AND ABILITIES</w:t>
      </w:r>
    </w:p>
    <w:p w14:paraId="13FD0A7E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8848EE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Considerable knowledge of materials, methods and techniques commonly used in maintaining and repairing streets, landscaping and grounds maintenance, and general construction work.</w:t>
      </w:r>
    </w:p>
    <w:p w14:paraId="2062C567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BCC79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lastRenderedPageBreak/>
        <w:tab/>
        <w:t>Considerable knowledge of garbage collection equipment and methods, and the principles of a refuse collection service.</w:t>
      </w:r>
    </w:p>
    <w:p w14:paraId="791FFF71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Knowledge of types and uses of light and heavy equipment used in maintaining streets, including storm sewers.</w:t>
      </w:r>
    </w:p>
    <w:p w14:paraId="5B9788D0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Ability to plan, lay out, direct and supervise the work of subordinates performing skilled and unskilled work.</w:t>
      </w:r>
    </w:p>
    <w:p w14:paraId="5F6869A7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Ability to establish and maintain effective working relationships with employees, officials and the general public. Public contact is frequent.</w:t>
      </w:r>
    </w:p>
    <w:p w14:paraId="43AA208E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Ability to understand and follow oral and written instructions.</w:t>
      </w:r>
    </w:p>
    <w:p w14:paraId="70AFCF36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Knowledge of city codes and state or federal laws pertaining to the operation of public works facilities.</w:t>
      </w:r>
    </w:p>
    <w:p w14:paraId="23AD2C7A" w14:textId="77777777" w:rsidR="00563646" w:rsidRPr="003C79ED" w:rsidRDefault="00563646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 xml:space="preserve">Ability to read, write legibly </w:t>
      </w:r>
      <w:r w:rsidR="0054519E" w:rsidRPr="003C79ED">
        <w:rPr>
          <w:rFonts w:ascii="Times New Roman" w:hAnsi="Times New Roman" w:cs="Times New Roman"/>
          <w:sz w:val="24"/>
          <w:szCs w:val="24"/>
        </w:rPr>
        <w:t>and make accurate arithmetic calculations.</w:t>
      </w:r>
    </w:p>
    <w:p w14:paraId="4590007D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Ability to keep operational records and make reports.</w:t>
      </w:r>
    </w:p>
    <w:p w14:paraId="406F8FC8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Knowledge of occupational hazards and safety precautions.</w:t>
      </w:r>
    </w:p>
    <w:p w14:paraId="12EBB35E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CCA1A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9ED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</w:p>
    <w:p w14:paraId="57F2470C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C7E17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Graduation from a standard high school, preferably supplemented by 2 years college level course work.</w:t>
      </w:r>
    </w:p>
    <w:p w14:paraId="029DECF6" w14:textId="77777777" w:rsidR="0054519E" w:rsidRPr="003C79ED" w:rsidRDefault="005C2F62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least 7</w:t>
      </w:r>
      <w:r w:rsidR="0054519E" w:rsidRPr="003C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9E" w:rsidRPr="003C79ED">
        <w:rPr>
          <w:rFonts w:ascii="Times New Roman" w:hAnsi="Times New Roman" w:cs="Times New Roman"/>
          <w:sz w:val="24"/>
          <w:szCs w:val="24"/>
        </w:rPr>
        <w:t>years experience</w:t>
      </w:r>
      <w:proofErr w:type="spellEnd"/>
      <w:r w:rsidR="0054519E" w:rsidRPr="003C79ED">
        <w:rPr>
          <w:rFonts w:ascii="Times New Roman" w:hAnsi="Times New Roman" w:cs="Times New Roman"/>
          <w:sz w:val="24"/>
          <w:szCs w:val="24"/>
        </w:rPr>
        <w:t xml:space="preserve"> in a public works department, with progressively responsible supervisory experience or equivalent experience in road construction or maintenance, refuse collection, or in other construction trades, or any combination to provide a thorough knowledge of public works management.</w:t>
      </w:r>
    </w:p>
    <w:p w14:paraId="7F983A1B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9ED">
        <w:rPr>
          <w:rFonts w:ascii="Times New Roman" w:hAnsi="Times New Roman" w:cs="Times New Roman"/>
          <w:sz w:val="24"/>
          <w:szCs w:val="24"/>
        </w:rPr>
        <w:tab/>
        <w:t>Must possess a valid Tennessee driver’s license.</w:t>
      </w:r>
    </w:p>
    <w:p w14:paraId="0DFA2C7A" w14:textId="77777777" w:rsidR="0054519E" w:rsidRPr="003C79ED" w:rsidRDefault="0054519E" w:rsidP="007B01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19E" w:rsidRPr="003C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EB"/>
    <w:rsid w:val="0008795A"/>
    <w:rsid w:val="002A450F"/>
    <w:rsid w:val="003229DC"/>
    <w:rsid w:val="003C79ED"/>
    <w:rsid w:val="00400EFE"/>
    <w:rsid w:val="00456E7D"/>
    <w:rsid w:val="00513CBB"/>
    <w:rsid w:val="0054519E"/>
    <w:rsid w:val="00563646"/>
    <w:rsid w:val="005C2F62"/>
    <w:rsid w:val="007B01EB"/>
    <w:rsid w:val="009352BE"/>
    <w:rsid w:val="00BC1360"/>
    <w:rsid w:val="00C237BD"/>
    <w:rsid w:val="00C35D46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814C"/>
  <w15:docId w15:val="{F7F53AB3-768C-430A-B976-FDE67A6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1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048B9-1A0E-4A4E-8E36-9389C364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738A0-96F3-4F19-8676-D395AAC0E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42BDD-54ED-4ACE-A059-83E0176969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</dc:creator>
  <cp:lastModifiedBy>Adams-Obrien, Frances</cp:lastModifiedBy>
  <cp:revision>2</cp:revision>
  <cp:lastPrinted>2018-03-06T15:39:00Z</cp:lastPrinted>
  <dcterms:created xsi:type="dcterms:W3CDTF">2020-09-25T13:49:00Z</dcterms:created>
  <dcterms:modified xsi:type="dcterms:W3CDTF">2020-09-25T13:49:00Z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